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CB413" w14:textId="125A91CB" w:rsidR="004B3681" w:rsidRPr="004B3681" w:rsidRDefault="004B3681" w:rsidP="004506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4B368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A TALE OF TWO </w:t>
      </w:r>
      <w:r w:rsidR="008D634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ASSESSMENT</w:t>
      </w:r>
      <w:r w:rsidRPr="004B368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S</w:t>
      </w:r>
    </w:p>
    <w:p w14:paraId="11152ECC" w14:textId="1139F760" w:rsidR="004B3681" w:rsidRPr="004B3681" w:rsidRDefault="004B3681" w:rsidP="004B3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A9ADBBB" w14:textId="64F23E6B" w:rsidR="003D34FA" w:rsidRDefault="004B3681" w:rsidP="004B3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6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 are currently two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complementary</w:t>
      </w:r>
      <w:r w:rsidRPr="004B36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D634E">
        <w:rPr>
          <w:rFonts w:ascii="Times New Roman" w:eastAsia="Times New Roman" w:hAnsi="Times New Roman" w:cs="Times New Roman"/>
          <w:color w:val="000000"/>
          <w:sz w:val="27"/>
          <w:szCs w:val="27"/>
        </w:rPr>
        <w:t>assessment</w:t>
      </w:r>
      <w:r w:rsidR="008A2FF5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8A2FF5" w:rsidRPr="004B36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B3681">
        <w:rPr>
          <w:rFonts w:ascii="Times New Roman" w:eastAsia="Times New Roman" w:hAnsi="Times New Roman" w:cs="Times New Roman"/>
          <w:color w:val="000000"/>
          <w:sz w:val="27"/>
          <w:szCs w:val="27"/>
        </w:rPr>
        <w:t>underway targeting pediatric readiness of emergency departments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(EDs)</w:t>
      </w:r>
      <w:r w:rsidRPr="004B36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Pr="004B3681">
        <w:rPr>
          <w:rFonts w:ascii="Times New Roman" w:eastAsia="Times New Roman" w:hAnsi="Times New Roman" w:cs="Times New Roman"/>
          <w:color w:val="000000"/>
          <w:sz w:val="27"/>
          <w:szCs w:val="27"/>
        </w:rPr>
        <w:t>he</w:t>
      </w:r>
      <w:r w:rsidR="00B80A20">
        <w:rPr>
          <w:rFonts w:ascii="Times New Roman" w:eastAsia="Times New Roman" w:hAnsi="Times New Roman" w:cs="Times New Roman"/>
          <w:color w:val="000000"/>
          <w:sz w:val="27"/>
          <w:szCs w:val="27"/>
        </w:rPr>
        <w:t>se</w:t>
      </w:r>
      <w:r w:rsidRPr="004B36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D634E">
        <w:rPr>
          <w:rFonts w:ascii="Times New Roman" w:eastAsia="Times New Roman" w:hAnsi="Times New Roman" w:cs="Times New Roman"/>
          <w:color w:val="000000"/>
          <w:sz w:val="27"/>
          <w:szCs w:val="27"/>
        </w:rPr>
        <w:t>assessment</w:t>
      </w:r>
      <w:r w:rsidR="003A1D12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4B3681">
        <w:rPr>
          <w:rFonts w:ascii="Times New Roman" w:eastAsia="Times New Roman" w:hAnsi="Times New Roman" w:cs="Times New Roman"/>
          <w:color w:val="000000"/>
          <w:sz w:val="27"/>
          <w:szCs w:val="27"/>
        </w:rPr>
        <w:t> are led by two different organizations</w:t>
      </w:r>
      <w:r w:rsidR="003A1D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</w:t>
      </w:r>
      <w:r w:rsidRPr="004B36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</w:t>
      </w:r>
      <w:r w:rsidR="00183324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E733E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similar,</w:t>
      </w:r>
      <w:r w:rsidRPr="004B36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733E3">
        <w:rPr>
          <w:rFonts w:ascii="Times New Roman" w:eastAsia="Times New Roman" w:hAnsi="Times New Roman" w:cs="Times New Roman"/>
          <w:color w:val="000000"/>
          <w:sz w:val="27"/>
          <w:szCs w:val="27"/>
        </w:rPr>
        <w:t>yet</w:t>
      </w:r>
      <w:r w:rsidRPr="004B36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distinct goal</w:t>
      </w:r>
      <w:r w:rsidR="00E733E3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4B36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14:paraId="453A74F5" w14:textId="7B5C295A" w:rsidR="004B3681" w:rsidRPr="004B3681" w:rsidRDefault="004B3681" w:rsidP="004B3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24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Your participation in both </w:t>
      </w:r>
      <w:r w:rsidR="008D634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assessment</w:t>
      </w:r>
      <w:r w:rsidR="0018332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s</w:t>
      </w:r>
      <w:r w:rsidRPr="00B2324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will contribute to the improvement of emergency care for children across all U.S. </w:t>
      </w:r>
      <w:proofErr w:type="spellStart"/>
      <w:r w:rsidRPr="00B2324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EDs.</w:t>
      </w:r>
      <w:proofErr w:type="spellEnd"/>
      <w:r w:rsidRPr="004B36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 encourage you to review the chart below to better understand how each of these efforts can benefit you and your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ED, and </w:t>
      </w:r>
      <w:r w:rsidRPr="004B36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r w:rsidR="00CA7E97">
        <w:rPr>
          <w:rFonts w:ascii="Times New Roman" w:eastAsia="Times New Roman" w:hAnsi="Times New Roman" w:cs="Times New Roman"/>
          <w:color w:val="000000"/>
          <w:sz w:val="27"/>
          <w:szCs w:val="27"/>
        </w:rPr>
        <w:t>learn</w:t>
      </w:r>
      <w:r w:rsidR="00CA7E97" w:rsidRPr="004B36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B3681">
        <w:rPr>
          <w:rFonts w:ascii="Times New Roman" w:eastAsia="Times New Roman" w:hAnsi="Times New Roman" w:cs="Times New Roman"/>
          <w:color w:val="000000"/>
          <w:sz w:val="27"/>
          <w:szCs w:val="27"/>
        </w:rPr>
        <w:t>the differences between the two</w:t>
      </w:r>
      <w:r w:rsidR="003D34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D634E">
        <w:rPr>
          <w:rFonts w:ascii="Times New Roman" w:eastAsia="Times New Roman" w:hAnsi="Times New Roman" w:cs="Times New Roman"/>
          <w:color w:val="000000"/>
          <w:sz w:val="27"/>
          <w:szCs w:val="27"/>
        </w:rPr>
        <w:t>assessment</w:t>
      </w:r>
      <w:r w:rsidR="00183324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4B368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tbl>
      <w:tblPr>
        <w:tblW w:w="0" w:type="auto"/>
        <w:tblCellSpacing w:w="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54"/>
        <w:gridCol w:w="3585"/>
        <w:gridCol w:w="4101"/>
      </w:tblGrid>
      <w:tr w:rsidR="004B3681" w:rsidRPr="004B3681" w14:paraId="0DB5F288" w14:textId="77777777" w:rsidTr="004B3681">
        <w:trPr>
          <w:tblCellSpacing w:w="0" w:type="dxa"/>
        </w:trPr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A5AE8C" w14:textId="5E3F2D3B" w:rsidR="004B3681" w:rsidRPr="004B3681" w:rsidRDefault="008D634E" w:rsidP="004B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41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261F01" w14:textId="77777777" w:rsidR="004B3681" w:rsidRPr="004B3681" w:rsidRDefault="004B3681" w:rsidP="004B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National Emergency Department Inventory (NEDI)-USA</w:t>
            </w:r>
          </w:p>
        </w:tc>
        <w:tc>
          <w:tcPr>
            <w:tcW w:w="4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8043CE" w14:textId="77777777" w:rsidR="004B3681" w:rsidRPr="004B3681" w:rsidRDefault="004B3681" w:rsidP="004B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Joint National Pediatric Readiness Project Assessment</w:t>
            </w:r>
          </w:p>
        </w:tc>
      </w:tr>
      <w:tr w:rsidR="004B3681" w:rsidRPr="004B3681" w14:paraId="25A2D84A" w14:textId="77777777" w:rsidTr="004B3681">
        <w:trPr>
          <w:tblCellSpacing w:w="0" w:type="dxa"/>
        </w:trPr>
        <w:tc>
          <w:tcPr>
            <w:tcW w:w="1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2603D5" w14:textId="209028AF" w:rsidR="004B3681" w:rsidRPr="004B3681" w:rsidRDefault="004B3681" w:rsidP="004B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Sponsoring Organization</w:t>
            </w:r>
            <w:r w:rsidR="0093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1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6DC43F" w14:textId="77777777" w:rsidR="004B3681" w:rsidRPr="004B3681" w:rsidRDefault="004B3681" w:rsidP="004B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F0E4B66" w14:textId="1D79A98F" w:rsidR="004B3681" w:rsidRPr="004B3681" w:rsidRDefault="004253FE" w:rsidP="004B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4B3681" w:rsidRPr="004B36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Emergency Medicine Network (</w:t>
              </w:r>
              <w:proofErr w:type="spellStart"/>
              <w:r w:rsidR="004B3681" w:rsidRPr="004B36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EMNet</w:t>
              </w:r>
              <w:proofErr w:type="spellEnd"/>
            </w:hyperlink>
            <w:r w:rsidR="00735D0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)</w:t>
            </w:r>
            <w:r w:rsidR="004B3681"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international research collaboration </w:t>
            </w:r>
            <w:r w:rsidR="004B3681"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based </w:t>
            </w:r>
            <w:r w:rsid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in the Department of Emergency Medicine at</w:t>
            </w:r>
            <w:r w:rsidR="004B3681"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Massachusetts General Hospital in Boston</w:t>
            </w:r>
          </w:p>
          <w:p w14:paraId="426F6FD5" w14:textId="77777777" w:rsidR="004B3681" w:rsidRPr="004B3681" w:rsidRDefault="004B3681" w:rsidP="004B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82207CF" w14:textId="77777777" w:rsidR="004B3681" w:rsidRPr="004B3681" w:rsidRDefault="004B3681" w:rsidP="004B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926A56" w14:textId="77777777" w:rsidR="004B3681" w:rsidRPr="004B3681" w:rsidRDefault="004B3681" w:rsidP="004B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0652C9" w14:textId="5407E864" w:rsidR="004B3681" w:rsidRPr="004B3681" w:rsidRDefault="00934FEB" w:rsidP="00775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HRSA </w:t>
            </w:r>
            <w:hyperlink r:id="rId8" w:history="1">
              <w:r w:rsidR="004B3681" w:rsidRPr="004B36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Emergency Medical Services for Children (EMSC)</w:t>
              </w:r>
            </w:hyperlink>
            <w:r w:rsidR="004B3681" w:rsidRPr="004B3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4B3681"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in partnership with the American Academy of Pediatrics (AAP), the American College of Emergency Physicians (ACEP),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="004B3681"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the Emergency Nurses Association (ENA)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3681" w:rsidRPr="004B3681" w14:paraId="5B3228B3" w14:textId="77777777" w:rsidTr="004B3681">
        <w:trPr>
          <w:tblCellSpacing w:w="0" w:type="dxa"/>
        </w:trPr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505EAE" w14:textId="4E6B189F" w:rsidR="004B3681" w:rsidRPr="004B3681" w:rsidRDefault="004B3681" w:rsidP="004B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Goal </w:t>
            </w:r>
          </w:p>
        </w:tc>
        <w:tc>
          <w:tcPr>
            <w:tcW w:w="41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4D2435" w14:textId="691C8FF2" w:rsidR="00FC2005" w:rsidRDefault="004B3681" w:rsidP="004B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To better understand the nature of U.S. emergency departments (ED</w:t>
            </w:r>
            <w:r w:rsidR="00A4753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in order to perform health </w:t>
            </w:r>
            <w:r w:rsidR="00FC2005">
              <w:rPr>
                <w:rFonts w:ascii="Times New Roman" w:eastAsia="Times New Roman" w:hAnsi="Times New Roman" w:cs="Times New Roman"/>
                <w:sz w:val="24"/>
                <w:szCs w:val="24"/>
              </w:rPr>
              <w:t>services</w:t>
            </w: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research on U.S. emergency care</w:t>
            </w:r>
            <w:r w:rsidR="00604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including identifying gaps in access to high-quality emergency care</w:t>
            </w:r>
            <w:r w:rsidR="00FC20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372EDC7" w14:textId="0C603FE8" w:rsidR="004B3681" w:rsidRPr="004B3681" w:rsidRDefault="007A7700" w:rsidP="004B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Another goal is</w:t>
            </w:r>
            <w:r w:rsidR="004B3681"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up</w:t>
            </w:r>
            <w:r w:rsidR="00FC2005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r w:rsidR="004B3681"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 w:rsidR="00FC2005">
              <w:rPr>
                <w:rFonts w:ascii="Times New Roman" w:eastAsia="Times New Roman" w:hAnsi="Times New Roman" w:cs="Times New Roman"/>
                <w:sz w:val="24"/>
                <w:szCs w:val="24"/>
              </w:rPr>
              <w:t>publicly available smartphone</w:t>
            </w:r>
            <w:r w:rsidR="004B3681"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</w:t>
            </w:r>
            <w:r w:rsidR="004B3681" w:rsidRPr="003D34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B3681" w:rsidRPr="00B232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proofErr w:type="spellStart"/>
            <w:r w:rsidR="004253FE">
              <w:fldChar w:fldCharType="begin"/>
            </w:r>
            <w:r w:rsidR="004253FE">
              <w:instrText xml:space="preserve"> HYPERLINK "http://www.findernow.org/" </w:instrText>
            </w:r>
            <w:r w:rsidR="004253FE">
              <w:fldChar w:fldCharType="separate"/>
            </w:r>
            <w:r w:rsidR="004B3681" w:rsidRPr="00B232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EMNet</w:t>
            </w:r>
            <w:proofErr w:type="spellEnd"/>
            <w:r w:rsidR="004B3681" w:rsidRPr="00B232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="004B3681" w:rsidRPr="00B232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findERnow</w:t>
            </w:r>
            <w:proofErr w:type="spellEnd"/>
            <w:r w:rsidR="004253FE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fldChar w:fldCharType="end"/>
            </w:r>
            <w:r w:rsidR="00FC2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The purpose of </w:t>
            </w:r>
            <w:proofErr w:type="spellStart"/>
            <w:r w:rsidR="00FC2005" w:rsidRPr="00B232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findERnow</w:t>
            </w:r>
            <w:proofErr w:type="spellEnd"/>
            <w:r w:rsidR="00FC2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to quickly find the distance and directions from your location, or a </w:t>
            </w:r>
            <w:r w:rsidR="00FC2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searched location, to the closest EDs, anywhere in the U.S.</w:t>
            </w:r>
          </w:p>
        </w:tc>
        <w:tc>
          <w:tcPr>
            <w:tcW w:w="4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18D41F" w14:textId="77777777" w:rsidR="004B3681" w:rsidRPr="004B3681" w:rsidRDefault="004B3681" w:rsidP="004B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To ensure all U.S. and territory Emergency Departments (ED) have appropriate resources to provide high quality emergency care to children. </w:t>
            </w:r>
          </w:p>
          <w:p w14:paraId="728E6128" w14:textId="635E588F" w:rsidR="004B3681" w:rsidRPr="004B3681" w:rsidRDefault="004B3681" w:rsidP="0027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initiative is based on the 2018 Joint Policy Statement "Pediatric Readiness in the Emergency Department" co-authored by the </w:t>
            </w:r>
            <w:r w:rsidR="00271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AAP, ACEP, ENA. </w:t>
            </w: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National Pediatric </w:t>
            </w:r>
            <w:r w:rsidR="00934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Readiness </w:t>
            </w: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Assessment </w:t>
            </w:r>
            <w:r w:rsidR="0007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allows </w:t>
            </w: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participating hospital to identify pediatric ED specific gaps, benchmark with similar facilities as well as follow improvement over </w:t>
            </w: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time.   The National Pediatric Readiness Project Toolkit provides resources to assist in addressing identified gaps in pediatric readiness.</w:t>
            </w:r>
          </w:p>
        </w:tc>
      </w:tr>
      <w:tr w:rsidR="004B3681" w:rsidRPr="004B3681" w14:paraId="1BB9027D" w14:textId="77777777" w:rsidTr="004B3681">
        <w:trPr>
          <w:tblCellSpacing w:w="0" w:type="dxa"/>
        </w:trPr>
        <w:tc>
          <w:tcPr>
            <w:tcW w:w="13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504DE5" w14:textId="77777777" w:rsidR="004B3681" w:rsidRPr="004B3681" w:rsidRDefault="004B3681" w:rsidP="004B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Key Attributes</w:t>
            </w:r>
          </w:p>
        </w:tc>
        <w:tc>
          <w:tcPr>
            <w:tcW w:w="4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C90F20" w14:textId="05DC3339" w:rsidR="004B3681" w:rsidRPr="004B3681" w:rsidRDefault="004B3681" w:rsidP="004B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783E6E">
              <w:rPr>
                <w:rFonts w:ascii="Times New Roman" w:eastAsia="Times New Roman" w:hAnsi="Times New Roman" w:cs="Times New Roman"/>
                <w:sz w:val="24"/>
                <w:szCs w:val="24"/>
              </w:rPr>
              <w:t>A 9-</w:t>
            </w: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question</w:t>
            </w:r>
            <w:r w:rsidR="0078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634E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</w:t>
            </w: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addressing the following </w:t>
            </w:r>
            <w:r w:rsidR="0078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key </w:t>
            </w: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areas:</w:t>
            </w:r>
          </w:p>
          <w:p w14:paraId="2F9657A9" w14:textId="5179B149" w:rsidR="004B3681" w:rsidRPr="003D34FA" w:rsidRDefault="00783E6E" w:rsidP="003D34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and </w:t>
            </w:r>
            <w:r w:rsidR="004B3681"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Pediatric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4B3681"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atient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4B3681"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olume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14:paraId="35ADC72F" w14:textId="77777777" w:rsidR="004B3681" w:rsidRDefault="004B3681" w:rsidP="004B36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Presence of a Pediatric Emergency Care Coordinator</w:t>
            </w:r>
          </w:p>
          <w:p w14:paraId="66BF3947" w14:textId="77777777" w:rsidR="00783E6E" w:rsidRPr="004B3681" w:rsidRDefault="00783E6E" w:rsidP="004B36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Presence of a Pediatric Area in the ED</w:t>
            </w:r>
          </w:p>
          <w:p w14:paraId="51054583" w14:textId="44933122" w:rsidR="004B3681" w:rsidRPr="004B3681" w:rsidRDefault="00783E6E" w:rsidP="004B36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Availability of </w:t>
            </w:r>
            <w:r w:rsidR="004B3681"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Telemedicine Services</w:t>
            </w:r>
          </w:p>
          <w:p w14:paraId="5248A1EF" w14:textId="26FD51EB" w:rsidR="004B3681" w:rsidRDefault="004B3681" w:rsidP="004B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</w:t>
            </w: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A factsheet</w:t>
            </w:r>
            <w:r w:rsidR="0078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summarizing </w:t>
            </w:r>
            <w:r w:rsidR="009E6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state-specific </w:t>
            </w:r>
            <w:r w:rsidR="008D634E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</w:t>
            </w:r>
            <w:r w:rsidR="009E6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results </w:t>
            </w: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will be provided</w:t>
            </w:r>
            <w:r w:rsidR="0078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all U.S. </w:t>
            </w:r>
            <w:proofErr w:type="spellStart"/>
            <w:r w:rsidR="00783E6E">
              <w:rPr>
                <w:rFonts w:ascii="Times New Roman" w:eastAsia="Times New Roman" w:hAnsi="Times New Roman" w:cs="Times New Roman"/>
                <w:sz w:val="24"/>
                <w:szCs w:val="24"/>
              </w:rPr>
              <w:t>EDs</w:t>
            </w: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End"/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14:paraId="47792484" w14:textId="741D6517" w:rsidR="00783E6E" w:rsidRPr="004B3681" w:rsidRDefault="00783E6E" w:rsidP="004B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ED-specific information is made available to</w:t>
            </w:r>
            <w:r w:rsidR="00183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general public (including 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EDs</w:t>
            </w:r>
            <w:r w:rsidR="0018332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through the </w:t>
            </w:r>
            <w:hyperlink r:id="rId9" w:history="1">
              <w:proofErr w:type="spellStart"/>
              <w:r w:rsidRPr="008344E6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EMNet</w:t>
              </w:r>
              <w:proofErr w:type="spellEnd"/>
              <w:r w:rsidRPr="008344E6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344E6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findERnow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smartphone app. </w:t>
            </w:r>
          </w:p>
          <w:p w14:paraId="0D7ABBDD" w14:textId="77777777" w:rsidR="004B3681" w:rsidRPr="004B3681" w:rsidRDefault="004B3681" w:rsidP="004B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85D3F1" w14:textId="64A20CFD" w:rsidR="004B3681" w:rsidRPr="004B3681" w:rsidRDefault="004B3681" w:rsidP="004B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 </w:t>
            </w:r>
            <w:r w:rsidR="00A46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60- </w:t>
            </w: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question comprehensive assessment addressing the following areas from the 2018 Joint Policy Statement:</w:t>
            </w:r>
          </w:p>
          <w:p w14:paraId="0120A969" w14:textId="77777777" w:rsidR="004B3681" w:rsidRPr="004B3681" w:rsidRDefault="004B3681" w:rsidP="004B36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Administration and Coordination</w:t>
            </w:r>
          </w:p>
          <w:p w14:paraId="5D0FC0FD" w14:textId="77777777" w:rsidR="004B3681" w:rsidRPr="004B3681" w:rsidRDefault="004B3681" w:rsidP="004B36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Physicians, Nurses, and Other ED Staff</w:t>
            </w:r>
          </w:p>
          <w:p w14:paraId="406B8B52" w14:textId="77777777" w:rsidR="004B3681" w:rsidRPr="004B3681" w:rsidRDefault="004B3681" w:rsidP="004B36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Quality/Process Improvement in the ED</w:t>
            </w:r>
          </w:p>
          <w:p w14:paraId="78CC8CD2" w14:textId="77777777" w:rsidR="004B3681" w:rsidRPr="004B3681" w:rsidRDefault="004B3681" w:rsidP="004B36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 Patient Safety</w:t>
            </w:r>
          </w:p>
          <w:p w14:paraId="5A4351CB" w14:textId="77777777" w:rsidR="004B3681" w:rsidRPr="004B3681" w:rsidRDefault="004B3681" w:rsidP="004B36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Policies, Procedures, and Protocols</w:t>
            </w:r>
          </w:p>
          <w:p w14:paraId="63A5BC2D" w14:textId="77777777" w:rsidR="004B3681" w:rsidRPr="004B3681" w:rsidRDefault="004B3681" w:rsidP="004B36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Equipment, Supplies, and Medications</w:t>
            </w:r>
          </w:p>
          <w:p w14:paraId="6830E59C" w14:textId="5C406478" w:rsidR="004B3681" w:rsidRPr="004B3681" w:rsidRDefault="004B3681" w:rsidP="004B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Immediate feedback </w:t>
            </w:r>
            <w:r w:rsidR="00934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upon competition of the assessment </w:t>
            </w: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in the form of a Pediatric Readiness Score and a Gap Analysis Report</w:t>
            </w:r>
            <w:r w:rsidR="00934F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E574A7" w14:textId="77777777" w:rsidR="004B3681" w:rsidRPr="004B3681" w:rsidRDefault="004B3681" w:rsidP="004B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 Free access to our </w:t>
            </w:r>
            <w:hyperlink r:id="rId10" w:history="1">
              <w:r w:rsidRPr="004B36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Pediatric Readiness Resource Toolkit </w:t>
              </w:r>
            </w:hyperlink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to help your ED understand your score and improve the care of children in your ED.</w:t>
            </w:r>
          </w:p>
        </w:tc>
      </w:tr>
      <w:tr w:rsidR="004B3681" w:rsidRPr="004B3681" w14:paraId="017A93F2" w14:textId="77777777" w:rsidTr="004B3681">
        <w:trPr>
          <w:tblCellSpacing w:w="0" w:type="dxa"/>
        </w:trPr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A12464" w14:textId="46FD2585" w:rsidR="004B3681" w:rsidRPr="004B3681" w:rsidRDefault="004B3681" w:rsidP="004B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Link to </w:t>
            </w:r>
            <w:r w:rsidR="008D6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41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FDE5E5" w14:textId="0E9CECCF" w:rsidR="004B3681" w:rsidRPr="004B3681" w:rsidRDefault="004B3681" w:rsidP="004B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To review</w:t>
            </w:r>
            <w:r w:rsidR="0041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complete</w:t>
            </w: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</w:t>
            </w:r>
            <w:r w:rsidR="002842D1">
              <w:rPr>
                <w:rFonts w:ascii="Times New Roman" w:eastAsia="Times New Roman" w:hAnsi="Times New Roman" w:cs="Times New Roman"/>
                <w:sz w:val="24"/>
                <w:szCs w:val="24"/>
              </w:rPr>
              <w:t>e current</w:t>
            </w: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634E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</w:t>
            </w: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, continue </w:t>
            </w:r>
            <w:hyperlink r:id="rId11" w:history="1">
              <w:r w:rsidRPr="004B36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here</w:t>
              </w:r>
            </w:hyperlink>
            <w:bookmarkStart w:id="0" w:name="_GoBack"/>
            <w:bookmarkEnd w:id="0"/>
          </w:p>
        </w:tc>
        <w:tc>
          <w:tcPr>
            <w:tcW w:w="4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696CAA" w14:textId="06F19B73" w:rsidR="004B3681" w:rsidRPr="004B3681" w:rsidRDefault="004B3681" w:rsidP="008D6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To review</w:t>
            </w:r>
            <w:r w:rsidR="0041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3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participate in </w:t>
            </w: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893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 </w:t>
            </w:r>
            <w:r w:rsidR="00927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project based on the  </w:t>
            </w:r>
            <w:r w:rsidR="008D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="00ED39C1">
              <w:rPr>
                <w:rFonts w:ascii="Times New Roman" w:eastAsia="Times New Roman" w:hAnsi="Times New Roman" w:cs="Times New Roman"/>
                <w:sz w:val="24"/>
                <w:szCs w:val="24"/>
              </w:rPr>
              <w:t>guidelines</w:t>
            </w: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0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click </w:t>
            </w: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2" w:history="1">
              <w:r w:rsidRPr="004B368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here</w:t>
              </w:r>
            </w:hyperlink>
          </w:p>
        </w:tc>
      </w:tr>
      <w:tr w:rsidR="004B3681" w:rsidRPr="004B3681" w14:paraId="3EF2B139" w14:textId="77777777" w:rsidTr="004B3681">
        <w:trPr>
          <w:tblCellSpacing w:w="0" w:type="dxa"/>
        </w:trPr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8A6AC0" w14:textId="77777777" w:rsidR="004B3681" w:rsidRPr="004B3681" w:rsidRDefault="004B3681" w:rsidP="004B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Open Dates</w:t>
            </w:r>
          </w:p>
        </w:tc>
        <w:tc>
          <w:tcPr>
            <w:tcW w:w="41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2E3EAA" w14:textId="6A2721D5" w:rsidR="004B3681" w:rsidRPr="004B3681" w:rsidRDefault="00783E6E" w:rsidP="004B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Originally launched in 200</w:t>
            </w:r>
            <w:r w:rsidR="00D161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the NEDI-USA </w:t>
            </w:r>
            <w:r w:rsidR="008D634E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conducted annually from January-August.</w:t>
            </w:r>
          </w:p>
        </w:tc>
        <w:tc>
          <w:tcPr>
            <w:tcW w:w="4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26C8D0" w14:textId="494D2C3C" w:rsidR="004B3681" w:rsidRPr="004B3681" w:rsidRDefault="004B3681" w:rsidP="004B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assessment will be launched in </w:t>
            </w:r>
            <w:r w:rsidR="00666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June of </w:t>
            </w: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2020 updated based on the 201</w:t>
            </w:r>
            <w:r w:rsidR="008D63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joint policy statement.</w:t>
            </w:r>
          </w:p>
        </w:tc>
      </w:tr>
      <w:tr w:rsidR="004B3681" w:rsidRPr="004B3681" w14:paraId="66BBFA30" w14:textId="77777777" w:rsidTr="00183324">
        <w:trPr>
          <w:trHeight w:val="5399"/>
          <w:tblCellSpacing w:w="0" w:type="dxa"/>
        </w:trPr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85B37E" w14:textId="77777777" w:rsidR="004B3681" w:rsidRPr="004B3681" w:rsidRDefault="004B3681" w:rsidP="004B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Funding Source</w:t>
            </w:r>
          </w:p>
        </w:tc>
        <w:tc>
          <w:tcPr>
            <w:tcW w:w="41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43D62B" w14:textId="77777777" w:rsidR="004B3681" w:rsidRPr="004B3681" w:rsidRDefault="004B3681" w:rsidP="004B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Private</w:t>
            </w:r>
          </w:p>
          <w:p w14:paraId="03849F79" w14:textId="69102D65" w:rsidR="00183324" w:rsidRPr="004B3681" w:rsidRDefault="004253FE" w:rsidP="00183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183324" w:rsidRPr="00412D7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EMNet</w:t>
              </w:r>
              <w:proofErr w:type="spellEnd"/>
            </w:hyperlink>
            <w:r w:rsidR="00183324" w:rsidRPr="00412D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83324"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3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international research collaboration </w:t>
            </w:r>
            <w:r w:rsidR="00183324"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based </w:t>
            </w:r>
            <w:r w:rsidR="00183324">
              <w:rPr>
                <w:rFonts w:ascii="Times New Roman" w:eastAsia="Times New Roman" w:hAnsi="Times New Roman" w:cs="Times New Roman"/>
                <w:sz w:val="24"/>
                <w:szCs w:val="24"/>
              </w:rPr>
              <w:t>in the Department of Emergency Medicine at</w:t>
            </w:r>
            <w:r w:rsidR="00183324"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Massachusetts General Hospital in Boston</w:t>
            </w:r>
          </w:p>
          <w:p w14:paraId="107C10F5" w14:textId="3FD5FAD0" w:rsidR="004B3681" w:rsidRPr="004B3681" w:rsidRDefault="004253FE" w:rsidP="004B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4B3681" w:rsidRPr="004B36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 Baby Foundation,</w:t>
              </w:r>
            </w:hyperlink>
            <w:r w:rsidR="004B3681"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 </w:t>
            </w:r>
            <w:r w:rsidR="00FC2005">
              <w:rPr>
                <w:rFonts w:ascii="Times New Roman" w:eastAsia="Times New Roman" w:hAnsi="Times New Roman" w:cs="Times New Roman"/>
                <w:sz w:val="24"/>
                <w:szCs w:val="24"/>
              </w:rPr>
              <w:t>nonprofit</w:t>
            </w:r>
            <w:r w:rsidR="00FC2005"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3681"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foundation established in 2006 with the mission of promoting quality of </w:t>
            </w:r>
            <w:r w:rsidR="009E6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pediatric emergency </w:t>
            </w:r>
            <w:r w:rsidR="004B3681"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care and service through supporting education, research, treatment, training and life-saving equipment.</w:t>
            </w:r>
          </w:p>
          <w:p w14:paraId="02A3389C" w14:textId="3DD5F73F" w:rsidR="004B3681" w:rsidRPr="004B3681" w:rsidRDefault="004B3681" w:rsidP="004B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For additional information, please visit the </w:t>
            </w:r>
            <w:hyperlink r:id="rId15" w:history="1">
              <w:r w:rsidR="00183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NEDI-US</w:t>
              </w:r>
              <w:r w:rsidR="00183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9E67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183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survey </w:t>
              </w:r>
              <w:r w:rsidR="009E67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website</w:t>
              </w:r>
              <w:r w:rsidRPr="004B36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</w:p>
        </w:tc>
        <w:tc>
          <w:tcPr>
            <w:tcW w:w="4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BF7597" w14:textId="77777777" w:rsidR="004B3681" w:rsidRPr="004B3681" w:rsidRDefault="004B3681" w:rsidP="004B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Public</w:t>
            </w:r>
          </w:p>
          <w:p w14:paraId="2E0EEF2F" w14:textId="6FC0EC27" w:rsidR="004B3681" w:rsidRPr="004B3681" w:rsidRDefault="00C755C3" w:rsidP="004B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collaborative supported in part by </w:t>
            </w:r>
            <w:r w:rsidRPr="00C755C3">
              <w:rPr>
                <w:rFonts w:ascii="Times New Roman" w:eastAsia="Times New Roman" w:hAnsi="Times New Roman" w:cs="Times New Roman"/>
                <w:sz w:val="24"/>
                <w:szCs w:val="24"/>
              </w:rPr>
              <w:t>the A</w:t>
            </w:r>
            <w:r w:rsidR="008D634E"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Pr="00C7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D634E">
              <w:rPr>
                <w:rFonts w:ascii="Times New Roman" w:eastAsia="Times New Roman" w:hAnsi="Times New Roman" w:cs="Times New Roman"/>
                <w:sz w:val="24"/>
                <w:szCs w:val="24"/>
              </w:rPr>
              <w:t>ACEP,</w:t>
            </w:r>
            <w:r w:rsidRPr="00C7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ENA, and 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HRSA </w:t>
            </w:r>
            <w:r w:rsidR="008D634E">
              <w:rPr>
                <w:rFonts w:ascii="Times New Roman" w:eastAsia="Times New Roman" w:hAnsi="Times New Roman" w:cs="Times New Roman"/>
                <w:sz w:val="24"/>
                <w:szCs w:val="24"/>
              </w:rPr>
              <w:t>EMSC.</w:t>
            </w:r>
          </w:p>
          <w:p w14:paraId="0DFAB9F1" w14:textId="77777777" w:rsidR="004B3681" w:rsidRPr="004B3681" w:rsidRDefault="004B3681" w:rsidP="004B3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For additional information, please visit the </w:t>
            </w:r>
            <w:hyperlink r:id="rId16" w:history="1">
              <w:r w:rsidRPr="004B36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National Pediatric Readiness Project.</w:t>
              </w:r>
            </w:hyperlink>
            <w:r w:rsidRPr="004B368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</w:tbl>
    <w:p w14:paraId="5479E0A6" w14:textId="77777777" w:rsidR="00B23920" w:rsidRDefault="00B23920"/>
    <w:sectPr w:rsidR="00B23920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8DA4C" w14:textId="77777777" w:rsidR="004253FE" w:rsidRDefault="004253FE" w:rsidP="00DC5620">
      <w:pPr>
        <w:spacing w:after="0" w:line="240" w:lineRule="auto"/>
      </w:pPr>
      <w:r>
        <w:separator/>
      </w:r>
    </w:p>
  </w:endnote>
  <w:endnote w:type="continuationSeparator" w:id="0">
    <w:p w14:paraId="3E9E2760" w14:textId="77777777" w:rsidR="004253FE" w:rsidRDefault="004253FE" w:rsidP="00DC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098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B495A" w14:textId="57AC3657" w:rsidR="00034C0D" w:rsidRDefault="00034C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0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70ABEC" w14:textId="77777777" w:rsidR="00034C0D" w:rsidRDefault="00034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E1F20" w14:textId="77777777" w:rsidR="004253FE" w:rsidRDefault="004253FE" w:rsidP="00DC5620">
      <w:pPr>
        <w:spacing w:after="0" w:line="240" w:lineRule="auto"/>
      </w:pPr>
      <w:r>
        <w:separator/>
      </w:r>
    </w:p>
  </w:footnote>
  <w:footnote w:type="continuationSeparator" w:id="0">
    <w:p w14:paraId="721598BF" w14:textId="77777777" w:rsidR="004253FE" w:rsidRDefault="004253FE" w:rsidP="00DC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F9B38" w14:textId="04EF7365" w:rsidR="004506E1" w:rsidRDefault="004506E1">
    <w:pPr>
      <w:pStyle w:val="Header"/>
    </w:pPr>
    <w:r w:rsidRPr="004506E1">
      <w:t xml:space="preserve">Webpage URL: </w:t>
    </w:r>
    <w:hyperlink r:id="rId1" w:history="1">
      <w:r w:rsidRPr="003520E5">
        <w:rPr>
          <w:rStyle w:val="Hyperlink"/>
        </w:rPr>
        <w:t>https://emscimprovement.center/projects/pediatricreadiness/assessment/tale-two-surveys/</w:t>
      </w:r>
    </w:hyperlink>
    <w:r>
      <w:t xml:space="preserve"> </w:t>
    </w:r>
  </w:p>
  <w:p w14:paraId="397926DF" w14:textId="64793C4F" w:rsidR="00DC5620" w:rsidRDefault="00DC5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2984"/>
    <w:multiLevelType w:val="multilevel"/>
    <w:tmpl w:val="AAC8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33918"/>
    <w:multiLevelType w:val="multilevel"/>
    <w:tmpl w:val="FDCE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81"/>
    <w:rsid w:val="00034C0D"/>
    <w:rsid w:val="00057A86"/>
    <w:rsid w:val="00072AF4"/>
    <w:rsid w:val="00116BBB"/>
    <w:rsid w:val="00125E10"/>
    <w:rsid w:val="00151AD9"/>
    <w:rsid w:val="001629E4"/>
    <w:rsid w:val="00183324"/>
    <w:rsid w:val="001F123C"/>
    <w:rsid w:val="00257662"/>
    <w:rsid w:val="00271205"/>
    <w:rsid w:val="002842D1"/>
    <w:rsid w:val="002D6105"/>
    <w:rsid w:val="003756E9"/>
    <w:rsid w:val="003A1D12"/>
    <w:rsid w:val="003D34FA"/>
    <w:rsid w:val="00412D76"/>
    <w:rsid w:val="004253FE"/>
    <w:rsid w:val="004506E1"/>
    <w:rsid w:val="004B3681"/>
    <w:rsid w:val="00604963"/>
    <w:rsid w:val="00666D2E"/>
    <w:rsid w:val="00723FB6"/>
    <w:rsid w:val="00735D02"/>
    <w:rsid w:val="0076114E"/>
    <w:rsid w:val="007756CA"/>
    <w:rsid w:val="00783E6E"/>
    <w:rsid w:val="007979D6"/>
    <w:rsid w:val="007A7700"/>
    <w:rsid w:val="008344E6"/>
    <w:rsid w:val="00893D87"/>
    <w:rsid w:val="008A2FF5"/>
    <w:rsid w:val="008D4326"/>
    <w:rsid w:val="008D5CA2"/>
    <w:rsid w:val="008D634E"/>
    <w:rsid w:val="008E382E"/>
    <w:rsid w:val="00906156"/>
    <w:rsid w:val="0091732C"/>
    <w:rsid w:val="00927E99"/>
    <w:rsid w:val="00934FEB"/>
    <w:rsid w:val="00983FE2"/>
    <w:rsid w:val="009D729E"/>
    <w:rsid w:val="009E6743"/>
    <w:rsid w:val="00A465B9"/>
    <w:rsid w:val="00A47539"/>
    <w:rsid w:val="00AD300B"/>
    <w:rsid w:val="00B04065"/>
    <w:rsid w:val="00B23240"/>
    <w:rsid w:val="00B23920"/>
    <w:rsid w:val="00B54F8D"/>
    <w:rsid w:val="00B80A20"/>
    <w:rsid w:val="00BF79FD"/>
    <w:rsid w:val="00C20204"/>
    <w:rsid w:val="00C755C3"/>
    <w:rsid w:val="00CA7E97"/>
    <w:rsid w:val="00D16110"/>
    <w:rsid w:val="00DC5620"/>
    <w:rsid w:val="00E60CA0"/>
    <w:rsid w:val="00E733E3"/>
    <w:rsid w:val="00ED39C1"/>
    <w:rsid w:val="00F065CD"/>
    <w:rsid w:val="00F93F31"/>
    <w:rsid w:val="00FC2005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BA347"/>
  <w15:chartTrackingRefBased/>
  <w15:docId w15:val="{B0B0A67B-7955-4331-AC3F-EB8DB9DE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3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B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36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2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0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674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4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5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20"/>
  </w:style>
  <w:style w:type="paragraph" w:styleId="Footer">
    <w:name w:val="footer"/>
    <w:basedOn w:val="Normal"/>
    <w:link w:val="FooterChar"/>
    <w:uiPriority w:val="99"/>
    <w:unhideWhenUsed/>
    <w:rsid w:val="00DC5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3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cimprovement.center/" TargetMode="External"/><Relationship Id="rId13" Type="http://schemas.openxmlformats.org/officeDocument/2006/relationships/hyperlink" Target="http://www.emnet-usa.org/marc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mnet-usa.org/marc.htm" TargetMode="External"/><Relationship Id="rId12" Type="http://schemas.openxmlformats.org/officeDocument/2006/relationships/hyperlink" Target="https://emscimprovement.center/documents/929/PediatricReadinessAssessment_2018_IrEZtpA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pedsready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dcap.partners.org/redcap/surveys/index.php?s=XLC48H43M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mnet-usa.org/research/studies/nedi/nedi2019/" TargetMode="External"/><Relationship Id="rId10" Type="http://schemas.openxmlformats.org/officeDocument/2006/relationships/hyperlink" Target="https://emscimprovement.center/projects/pediatricreadiness/readiness-toolki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ndERnow.org" TargetMode="External"/><Relationship Id="rId14" Type="http://schemas.openxmlformats.org/officeDocument/2006/relationships/hyperlink" Target="http://www.rbabyfoundatio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mscimprovement.center/projects/pediatricreadiness/assessment/tale-two-surve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Boggs, Krislyn M.</dc:creator>
  <cp:keywords/>
  <dc:description/>
  <cp:lastModifiedBy>Codispoti, Margaret</cp:lastModifiedBy>
  <cp:revision>3</cp:revision>
  <dcterms:created xsi:type="dcterms:W3CDTF">2020-02-17T19:09:00Z</dcterms:created>
  <dcterms:modified xsi:type="dcterms:W3CDTF">2020-02-17T21:41:00Z</dcterms:modified>
</cp:coreProperties>
</file>